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29D7E54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>, z późn.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1F03FB4B" w:rsidR="00A053AE" w:rsidRPr="001757A6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1757A6" w:rsidRPr="001757A6">
        <w:rPr>
          <w:rFonts w:ascii="Times New Roman" w:eastAsia="Times New Roman" w:hAnsi="Times New Roman"/>
          <w:sz w:val="22"/>
          <w:szCs w:val="22"/>
        </w:rPr>
        <w:t>……</w:t>
      </w:r>
      <w:r w:rsidR="001757A6" w:rsidRPr="001757A6">
        <w:rPr>
          <w:rFonts w:ascii="Times New Roman" w:eastAsia="Times New Roman" w:hAnsi="Times New Roman"/>
          <w:sz w:val="22"/>
          <w:szCs w:val="22"/>
          <w:u w:val="dotted"/>
        </w:rPr>
        <w:t>Powiatowy  Inspektorat  Nadzoru  Budowlanego  w  Świdniku</w:t>
      </w:r>
      <w:r w:rsidR="001757A6" w:rsidRPr="001757A6">
        <w:rPr>
          <w:rFonts w:ascii="Times New Roman" w:eastAsia="Times New Roman" w:hAnsi="Times New Roman"/>
          <w:sz w:val="22"/>
          <w:szCs w:val="22"/>
        </w:rPr>
        <w:t>..……………………………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5260" w14:textId="77777777" w:rsidR="00AF00BF" w:rsidRDefault="00AF00BF" w:rsidP="005D3FBB">
      <w:pPr>
        <w:spacing w:before="0" w:after="0" w:line="240" w:lineRule="auto"/>
      </w:pPr>
      <w:r>
        <w:separator/>
      </w:r>
    </w:p>
  </w:endnote>
  <w:endnote w:type="continuationSeparator" w:id="0">
    <w:p w14:paraId="36830EC2" w14:textId="77777777" w:rsidR="00AF00BF" w:rsidRDefault="00AF00BF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4EF4" w14:textId="77777777" w:rsidR="00AF00BF" w:rsidRDefault="00AF00BF" w:rsidP="005D3FBB">
      <w:pPr>
        <w:spacing w:before="0" w:after="0" w:line="240" w:lineRule="auto"/>
      </w:pPr>
      <w:r>
        <w:separator/>
      </w:r>
    </w:p>
  </w:footnote>
  <w:footnote w:type="continuationSeparator" w:id="0">
    <w:p w14:paraId="248F6B3B" w14:textId="77777777" w:rsidR="00AF00BF" w:rsidRDefault="00AF00BF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631361">
    <w:abstractNumId w:val="0"/>
  </w:num>
  <w:num w:numId="2" w16cid:durableId="183410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757A6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AF00BF"/>
    <w:rsid w:val="00B46B8F"/>
    <w:rsid w:val="00B546F5"/>
    <w:rsid w:val="00B56087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PINB - Świdnik</cp:lastModifiedBy>
  <cp:revision>4</cp:revision>
  <dcterms:created xsi:type="dcterms:W3CDTF">2022-04-05T06:56:00Z</dcterms:created>
  <dcterms:modified xsi:type="dcterms:W3CDTF">2023-03-24T09:07:00Z</dcterms:modified>
</cp:coreProperties>
</file>